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E5236" w:rsidTr="00BE5236"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Директору КГУП «Камчатский водоканал»</w:t>
            </w:r>
          </w:p>
          <w:p w:rsidR="00BE5236" w:rsidRDefault="00BE5236">
            <w:pPr>
              <w:suppressAutoHyphens/>
              <w:ind w:right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Кошкареву</w:t>
            </w:r>
            <w:proofErr w:type="spellEnd"/>
          </w:p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 организации, Ф.И.О. заявителя)</w:t>
            </w: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(адрес)</w:t>
            </w: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(электронный адрес)</w:t>
            </w: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(телефон)</w:t>
            </w:r>
          </w:p>
        </w:tc>
      </w:tr>
      <w:tr w:rsidR="00BE5236" w:rsidTr="00BE5236">
        <w:tc>
          <w:tcPr>
            <w:tcW w:w="4076" w:type="dxa"/>
          </w:tcPr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</w:p>
        </w:tc>
      </w:tr>
    </w:tbl>
    <w:p w:rsidR="00BE5236" w:rsidRDefault="00BE5236" w:rsidP="00BE5236">
      <w:pPr>
        <w:suppressAutoHyphens/>
        <w:ind w:left="567" w:right="108" w:firstLine="567"/>
        <w:jc w:val="both"/>
        <w:rPr>
          <w:b/>
          <w:sz w:val="26"/>
          <w:szCs w:val="26"/>
        </w:rPr>
      </w:pPr>
    </w:p>
    <w:p w:rsidR="00BE5236" w:rsidRDefault="00BE5236" w:rsidP="00BE5236">
      <w:pPr>
        <w:suppressAutoHyphens/>
        <w:ind w:left="567" w:right="108"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Уведомление о </w:t>
      </w:r>
      <w:r w:rsidR="00C12F45">
        <w:rPr>
          <w:b/>
          <w:sz w:val="30"/>
          <w:szCs w:val="30"/>
        </w:rPr>
        <w:t>выполнении Условий подключения</w:t>
      </w:r>
    </w:p>
    <w:p w:rsidR="00BE5236" w:rsidRDefault="00BE5236" w:rsidP="00BE5236">
      <w:pPr>
        <w:suppressAutoHyphens/>
        <w:ind w:left="567" w:right="108" w:firstLine="567"/>
        <w:rPr>
          <w:b/>
          <w:i/>
          <w:sz w:val="30"/>
          <w:szCs w:val="30"/>
        </w:rPr>
      </w:pPr>
    </w:p>
    <w:p w:rsidR="00BE5236" w:rsidRDefault="00BE5236" w:rsidP="00BE5236">
      <w:pPr>
        <w:suppressAutoHyphens/>
        <w:spacing w:line="360" w:lineRule="auto"/>
        <w:ind w:left="567" w:right="108"/>
        <w:rPr>
          <w:b/>
          <w:i/>
          <w:sz w:val="23"/>
          <w:szCs w:val="23"/>
        </w:rPr>
      </w:pPr>
      <w:r>
        <w:rPr>
          <w:b/>
          <w:i/>
          <w:sz w:val="23"/>
          <w:szCs w:val="23"/>
          <w:u w:val="single"/>
        </w:rPr>
        <w:t>Прошу направить представителей КГУП «Камчатский водоканал» для проверки готовности внутриплощадочных и внутридомовых сетей (с установленными узлами учета)</w:t>
      </w:r>
      <w:r>
        <w:rPr>
          <w:b/>
          <w:i/>
          <w:sz w:val="23"/>
          <w:szCs w:val="23"/>
        </w:rPr>
        <w:t xml:space="preserve">: </w:t>
      </w:r>
    </w:p>
    <w:p w:rsidR="00BE5236" w:rsidRDefault="00BE5236" w:rsidP="00BE5236">
      <w:pPr>
        <w:suppressAutoHyphens/>
        <w:spacing w:line="360" w:lineRule="auto"/>
        <w:ind w:left="567" w:right="108" w:firstLine="567"/>
        <w:rPr>
          <w:b/>
          <w:i/>
          <w:sz w:val="23"/>
          <w:szCs w:val="23"/>
        </w:rPr>
      </w:pPr>
    </w:p>
    <w:p w:rsidR="00BE5236" w:rsidRDefault="00BE5236" w:rsidP="00BE5236">
      <w:pPr>
        <w:suppressAutoHyphens/>
        <w:spacing w:line="360" w:lineRule="auto"/>
        <w:ind w:left="567" w:right="108"/>
        <w:rPr>
          <w:b/>
          <w:sz w:val="23"/>
          <w:szCs w:val="23"/>
        </w:rPr>
      </w:pPr>
      <w:r>
        <w:rPr>
          <w:b/>
          <w:sz w:val="23"/>
          <w:szCs w:val="23"/>
        </w:rPr>
        <w:t>полное наименование объекта___________________________________________________________________________</w:t>
      </w:r>
    </w:p>
    <w:p w:rsidR="00BE5236" w:rsidRDefault="00BE5236" w:rsidP="00BE5236">
      <w:pPr>
        <w:suppressAutoHyphens/>
        <w:spacing w:before="100" w:line="360" w:lineRule="auto"/>
        <w:ind w:right="108"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>адрес объекта</w:t>
      </w:r>
    </w:p>
    <w:p w:rsidR="00BE5236" w:rsidRDefault="00BE5236" w:rsidP="00BE5236">
      <w:pPr>
        <w:suppressAutoHyphens/>
        <w:spacing w:line="360" w:lineRule="auto"/>
        <w:ind w:right="108"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__________________________________________________________________________________</w:t>
      </w:r>
    </w:p>
    <w:p w:rsidR="00BE5236" w:rsidRDefault="00BE5236" w:rsidP="00BE5236">
      <w:pPr>
        <w:suppressAutoHyphens/>
        <w:spacing w:before="100" w:line="360" w:lineRule="auto"/>
        <w:ind w:right="108"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Договор на </w:t>
      </w:r>
      <w:proofErr w:type="gramStart"/>
      <w:r>
        <w:rPr>
          <w:b/>
          <w:sz w:val="23"/>
          <w:szCs w:val="23"/>
        </w:rPr>
        <w:t>технологическое</w:t>
      </w:r>
      <w:proofErr w:type="gramEnd"/>
      <w:r>
        <w:rPr>
          <w:b/>
          <w:sz w:val="23"/>
          <w:szCs w:val="23"/>
        </w:rPr>
        <w:t xml:space="preserve"> </w:t>
      </w:r>
    </w:p>
    <w:p w:rsidR="00BE5236" w:rsidRDefault="00BE5236" w:rsidP="00BE5236">
      <w:pPr>
        <w:suppressAutoHyphens/>
        <w:spacing w:line="360" w:lineRule="auto"/>
        <w:ind w:right="108"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>присоединение ____________________________________________________________________</w:t>
      </w:r>
    </w:p>
    <w:p w:rsidR="00BE5236" w:rsidRDefault="00BE5236" w:rsidP="00BE5236">
      <w:pPr>
        <w:suppressAutoHyphens/>
        <w:spacing w:line="360" w:lineRule="auto"/>
        <w:ind w:right="108" w:firstLine="567"/>
        <w:jc w:val="center"/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  <w:vertAlign w:val="superscript"/>
        </w:rPr>
        <w:t>(указать № договора и дату заключения)</w:t>
      </w:r>
    </w:p>
    <w:p w:rsidR="00BE5236" w:rsidRDefault="00BE5236" w:rsidP="00BE5236">
      <w:pPr>
        <w:suppressAutoHyphens/>
        <w:spacing w:before="100" w:line="360" w:lineRule="auto"/>
        <w:ind w:right="108" w:firstLine="567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Технические условия (условия</w:t>
      </w:r>
      <w:proofErr w:type="gramEnd"/>
    </w:p>
    <w:p w:rsidR="00BE5236" w:rsidRDefault="00BE5236" w:rsidP="00BE5236">
      <w:pPr>
        <w:suppressAutoHyphens/>
        <w:spacing w:line="360" w:lineRule="auto"/>
        <w:ind w:right="108"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>подключения) _____________________________________________________________________</w:t>
      </w:r>
    </w:p>
    <w:p w:rsidR="00BE5236" w:rsidRDefault="00BE5236" w:rsidP="00BE5236">
      <w:pPr>
        <w:suppressAutoHyphens/>
        <w:spacing w:line="360" w:lineRule="auto"/>
        <w:ind w:right="108" w:firstLine="567"/>
        <w:jc w:val="center"/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  <w:vertAlign w:val="superscript"/>
        </w:rPr>
        <w:t>(указать № ТУ и дату выдачи)</w:t>
      </w:r>
    </w:p>
    <w:p w:rsidR="00BE5236" w:rsidRDefault="00BE5236" w:rsidP="00BE5236">
      <w:pPr>
        <w:suppressAutoHyphens/>
        <w:spacing w:before="100" w:line="360" w:lineRule="auto"/>
        <w:ind w:right="108" w:firstLine="567"/>
        <w:rPr>
          <w:b/>
          <w:sz w:val="23"/>
          <w:szCs w:val="23"/>
        </w:rPr>
      </w:pPr>
    </w:p>
    <w:p w:rsidR="00BE5236" w:rsidRDefault="00BE5236" w:rsidP="00BE5236">
      <w:pPr>
        <w:suppressAutoHyphens/>
        <w:spacing w:before="100" w:line="360" w:lineRule="auto"/>
        <w:ind w:right="108"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Приложения: </w:t>
      </w:r>
    </w:p>
    <w:p w:rsidR="00BE5236" w:rsidRDefault="00BE5236" w:rsidP="00BE5236">
      <w:pPr>
        <w:suppressAutoHyphens/>
        <w:spacing w:line="360" w:lineRule="auto"/>
        <w:ind w:right="108" w:firstLine="567"/>
        <w:rPr>
          <w:sz w:val="23"/>
          <w:szCs w:val="23"/>
        </w:rPr>
      </w:pPr>
      <w:r>
        <w:rPr>
          <w:sz w:val="23"/>
          <w:szCs w:val="23"/>
        </w:rPr>
        <w:t>- Акты освидетельствования скрытых работ;</w:t>
      </w:r>
    </w:p>
    <w:p w:rsidR="00BE5236" w:rsidRDefault="00BE5236" w:rsidP="00BE5236">
      <w:pPr>
        <w:suppressAutoHyphens/>
        <w:spacing w:line="360" w:lineRule="auto"/>
        <w:ind w:right="108" w:firstLine="567"/>
        <w:rPr>
          <w:sz w:val="23"/>
          <w:szCs w:val="23"/>
        </w:rPr>
      </w:pPr>
      <w:r>
        <w:rPr>
          <w:sz w:val="23"/>
          <w:szCs w:val="23"/>
        </w:rPr>
        <w:t>- Акты освидетельствования участков сетей инженерно-технического обеспечения;</w:t>
      </w:r>
    </w:p>
    <w:p w:rsidR="00BE5236" w:rsidRDefault="00BE5236" w:rsidP="00BE5236">
      <w:pPr>
        <w:suppressAutoHyphens/>
        <w:spacing w:line="360" w:lineRule="auto"/>
        <w:ind w:right="108" w:firstLine="567"/>
        <w:rPr>
          <w:sz w:val="23"/>
          <w:szCs w:val="23"/>
        </w:rPr>
      </w:pPr>
      <w:r>
        <w:rPr>
          <w:sz w:val="23"/>
          <w:szCs w:val="23"/>
        </w:rPr>
        <w:t>- Акты о проведении испытаний трубопровода на прочность и герметичность;</w:t>
      </w:r>
    </w:p>
    <w:p w:rsidR="006B6703" w:rsidRDefault="006B6703" w:rsidP="006B6703">
      <w:pPr>
        <w:suppressAutoHyphens/>
        <w:spacing w:line="360" w:lineRule="auto"/>
        <w:ind w:right="108" w:firstLine="567"/>
        <w:rPr>
          <w:sz w:val="23"/>
          <w:szCs w:val="23"/>
        </w:rPr>
      </w:pPr>
      <w:r>
        <w:rPr>
          <w:sz w:val="23"/>
          <w:szCs w:val="23"/>
        </w:rPr>
        <w:t>- Акт о проведении промывки и дезинфекции;</w:t>
      </w:r>
    </w:p>
    <w:p w:rsidR="00BE5236" w:rsidRDefault="00BE5236" w:rsidP="00BE5236">
      <w:pPr>
        <w:suppressAutoHyphens/>
        <w:spacing w:line="360" w:lineRule="auto"/>
        <w:ind w:left="567" w:right="108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- Протоколы качества воды (для подключения к централизованной системе холодного водоснабжения);</w:t>
      </w:r>
    </w:p>
    <w:p w:rsidR="00BE5236" w:rsidRDefault="00BE5236" w:rsidP="00BE5236">
      <w:pPr>
        <w:suppressAutoHyphens/>
        <w:spacing w:line="360" w:lineRule="auto"/>
        <w:ind w:left="567" w:right="108"/>
        <w:rPr>
          <w:sz w:val="23"/>
          <w:szCs w:val="23"/>
        </w:rPr>
      </w:pPr>
      <w:r>
        <w:rPr>
          <w:sz w:val="23"/>
          <w:szCs w:val="23"/>
        </w:rPr>
        <w:t>- Топографическая съемка в М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>:500, с нанесением подключаемого объекта и внутриплощадочных сетей.</w:t>
      </w:r>
    </w:p>
    <w:p w:rsidR="00BE5236" w:rsidRDefault="00BE5236" w:rsidP="00AB0D2A"/>
    <w:p w:rsidR="00BE5236" w:rsidRDefault="00BE5236" w:rsidP="00BE5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                                                                             _____________________</w:t>
      </w:r>
    </w:p>
    <w:p w:rsidR="00BE5236" w:rsidRDefault="00BE5236" w:rsidP="00BE5236">
      <w:r>
        <w:rPr>
          <w:vertAlign w:val="subscript"/>
        </w:rPr>
        <w:t xml:space="preserve">                      (подпись </w:t>
      </w:r>
      <w:r w:rsidRPr="00051965">
        <w:rPr>
          <w:vertAlign w:val="subscript"/>
        </w:rPr>
        <w:t>Заказчика</w:t>
      </w:r>
      <w:r>
        <w:t xml:space="preserve">)                                                                                                                            </w:t>
      </w:r>
      <w:r>
        <w:rPr>
          <w:vertAlign w:val="subscript"/>
        </w:rPr>
        <w:t>(дата)</w:t>
      </w:r>
    </w:p>
    <w:sectPr w:rsidR="00BE5236" w:rsidSect="009621D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D2A"/>
    <w:rsid w:val="000F0C57"/>
    <w:rsid w:val="002E1526"/>
    <w:rsid w:val="005573F1"/>
    <w:rsid w:val="006B6703"/>
    <w:rsid w:val="008C4578"/>
    <w:rsid w:val="00AB0D2A"/>
    <w:rsid w:val="00BE5236"/>
    <w:rsid w:val="00C12F45"/>
    <w:rsid w:val="00DB5DA6"/>
    <w:rsid w:val="00DE1623"/>
    <w:rsid w:val="00F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0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2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makusaya</dc:creator>
  <cp:keywords/>
  <dc:description/>
  <cp:lastModifiedBy>Акманова Динара Рафаэльевна</cp:lastModifiedBy>
  <cp:revision>8</cp:revision>
  <dcterms:created xsi:type="dcterms:W3CDTF">2016-06-09T23:36:00Z</dcterms:created>
  <dcterms:modified xsi:type="dcterms:W3CDTF">2019-11-27T19:55:00Z</dcterms:modified>
</cp:coreProperties>
</file>